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6CD5A362" w14:textId="008C2D41" w:rsidR="00E56B15" w:rsidRPr="002904E8" w:rsidRDefault="00E56B15" w:rsidP="00E56B15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2904E8" w:rsidRPr="002904E8">
              <w:rPr>
                <w:rFonts w:ascii="Arial Narrow" w:hAnsi="Arial Narrow"/>
                <w:b/>
              </w:rPr>
              <w:t>Proračuna za 2022. s projekcijama za 2023. i 2024.godinu</w:t>
            </w:r>
          </w:p>
          <w:p w14:paraId="4512A806" w14:textId="3E73621F" w:rsidR="00E56B15" w:rsidRPr="002904E8" w:rsidRDefault="00E56B15" w:rsidP="00E56B15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 w:cs="Times New Roman"/>
                <w:b/>
                <w:bCs/>
              </w:rPr>
              <w:t xml:space="preserve">Općine Brtonigla – Verteneglio 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53BBA42" w14:textId="7D629ABB" w:rsidR="008A2952" w:rsidRPr="002904E8" w:rsidRDefault="008A2952" w:rsidP="008A2952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Nacrt prijedloga Proračuna za 2022. s projekcijama za 2023. i 2024.godinu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2904E8">
              <w:rPr>
                <w:rFonts w:ascii="Arial Narrow" w:hAnsi="Arial Narrow" w:cs="Times New Roman"/>
                <w:b/>
                <w:bCs/>
              </w:rPr>
              <w:t xml:space="preserve">Općine Brtonigla – Verteneglio </w:t>
            </w:r>
          </w:p>
          <w:p w14:paraId="45B173E4" w14:textId="77777777" w:rsidR="00912984" w:rsidRPr="00EC7F57" w:rsidRDefault="00912984" w:rsidP="008A2952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5B53D2A5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8A295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E56B15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1CB3950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8A2952">
              <w:rPr>
                <w:rFonts w:ascii="Arial Narrow" w:hAnsi="Arial Narrow" w:cs="Times New Roman"/>
                <w:b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8A2952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61A73C90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8A295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30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8A295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listopada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20C4E65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E56B15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E2966" w14:textId="77777777" w:rsidR="008516C3" w:rsidRDefault="008516C3" w:rsidP="005464B7">
      <w:pPr>
        <w:spacing w:after="0" w:line="240" w:lineRule="auto"/>
      </w:pPr>
      <w:r>
        <w:separator/>
      </w:r>
    </w:p>
  </w:endnote>
  <w:endnote w:type="continuationSeparator" w:id="0">
    <w:p w14:paraId="54CD961F" w14:textId="77777777" w:rsidR="008516C3" w:rsidRDefault="008516C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5CE02" w14:textId="77777777" w:rsidR="008516C3" w:rsidRDefault="008516C3" w:rsidP="005464B7">
      <w:pPr>
        <w:spacing w:after="0" w:line="240" w:lineRule="auto"/>
      </w:pPr>
      <w:r>
        <w:separator/>
      </w:r>
    </w:p>
  </w:footnote>
  <w:footnote w:type="continuationSeparator" w:id="0">
    <w:p w14:paraId="6CD0721E" w14:textId="77777777" w:rsidR="008516C3" w:rsidRDefault="008516C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8044F"/>
    <w:rsid w:val="002904E8"/>
    <w:rsid w:val="002B795F"/>
    <w:rsid w:val="002F1CD9"/>
    <w:rsid w:val="0033347E"/>
    <w:rsid w:val="00333D28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516C3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FE1"/>
    <w:rsid w:val="00DF7B5E"/>
    <w:rsid w:val="00E07BCB"/>
    <w:rsid w:val="00E217DE"/>
    <w:rsid w:val="00E36E9A"/>
    <w:rsid w:val="00E56B15"/>
    <w:rsid w:val="00E60CDE"/>
    <w:rsid w:val="00E671C3"/>
    <w:rsid w:val="00EC7F57"/>
    <w:rsid w:val="00F4506C"/>
    <w:rsid w:val="00F77E27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5</cp:revision>
  <cp:lastPrinted>2018-03-22T09:01:00Z</cp:lastPrinted>
  <dcterms:created xsi:type="dcterms:W3CDTF">2021-10-19T05:30:00Z</dcterms:created>
  <dcterms:modified xsi:type="dcterms:W3CDTF">2021-10-19T05:33:00Z</dcterms:modified>
</cp:coreProperties>
</file>